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9" w:rsidRDefault="00B3582D">
      <w:r>
        <w:t>How to post payments from Omni Visions</w:t>
      </w:r>
    </w:p>
    <w:p w:rsidR="00B3582D" w:rsidRDefault="00B3582D" w:rsidP="00B3582D">
      <w:pPr>
        <w:pStyle w:val="ListParagraph"/>
        <w:numPr>
          <w:ilvl w:val="0"/>
          <w:numId w:val="1"/>
        </w:numPr>
      </w:pPr>
      <w:r>
        <w:t xml:space="preserve">Click on </w:t>
      </w:r>
      <w:r>
        <w:rPr>
          <w:noProof/>
        </w:rPr>
        <w:drawing>
          <wp:inline distT="0" distB="0" distL="0" distR="0" wp14:anchorId="7B7D9047" wp14:editId="1B14F426">
            <wp:extent cx="3086100" cy="350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82D" w:rsidRDefault="00B3582D" w:rsidP="00B3582D">
      <w:pPr>
        <w:pStyle w:val="ListParagraph"/>
        <w:numPr>
          <w:ilvl w:val="0"/>
          <w:numId w:val="1"/>
        </w:numPr>
      </w:pPr>
      <w:r>
        <w:t>Click on “Enter a New Item”</w:t>
      </w:r>
    </w:p>
    <w:p w:rsidR="00B3582D" w:rsidRDefault="00B3582D" w:rsidP="00B3582D">
      <w:pPr>
        <w:pStyle w:val="ListParagraph"/>
        <w:numPr>
          <w:ilvl w:val="0"/>
          <w:numId w:val="1"/>
        </w:numPr>
      </w:pPr>
      <w:r>
        <w:t>In the drop down box, select “From Client”</w:t>
      </w:r>
    </w:p>
    <w:p w:rsidR="00B3582D" w:rsidRDefault="00B3582D" w:rsidP="00B3582D">
      <w:pPr>
        <w:pStyle w:val="ListParagraph"/>
        <w:numPr>
          <w:ilvl w:val="0"/>
          <w:numId w:val="1"/>
        </w:numPr>
      </w:pPr>
      <w:r>
        <w:t>In the “click here to choose drop down box”, select the client’s name</w:t>
      </w:r>
    </w:p>
    <w:p w:rsidR="00B3582D" w:rsidRDefault="00B3582D" w:rsidP="00B3582D">
      <w:pPr>
        <w:pStyle w:val="ListParagraph"/>
        <w:numPr>
          <w:ilvl w:val="0"/>
          <w:numId w:val="1"/>
        </w:numPr>
      </w:pPr>
      <w:r>
        <w:t>Enter check date, number and amount</w:t>
      </w:r>
    </w:p>
    <w:p w:rsidR="00B3582D" w:rsidRDefault="00B3582D" w:rsidP="00B3582D">
      <w:pPr>
        <w:pStyle w:val="ListParagraph"/>
        <w:numPr>
          <w:ilvl w:val="0"/>
          <w:numId w:val="1"/>
        </w:numPr>
      </w:pPr>
      <w:r>
        <w:t>Type Omni Visions in the Reference box</w:t>
      </w:r>
    </w:p>
    <w:p w:rsidR="00B3582D" w:rsidRDefault="00B3582D" w:rsidP="00B3582D">
      <w:pPr>
        <w:pStyle w:val="ListParagraph"/>
        <w:numPr>
          <w:ilvl w:val="0"/>
          <w:numId w:val="1"/>
        </w:numPr>
      </w:pPr>
      <w:r>
        <w:t>Click on the hand sign</w:t>
      </w:r>
    </w:p>
    <w:p w:rsidR="00B73FCC" w:rsidRDefault="00B73FCC" w:rsidP="00B3582D">
      <w:pPr>
        <w:pStyle w:val="ListParagraph"/>
        <w:numPr>
          <w:ilvl w:val="0"/>
          <w:numId w:val="1"/>
        </w:numPr>
      </w:pPr>
      <w:r>
        <w:t>Enter payments and save</w:t>
      </w:r>
    </w:p>
    <w:p w:rsidR="00B73FCC" w:rsidRDefault="00B73FCC" w:rsidP="00B3582D">
      <w:pPr>
        <w:pStyle w:val="ListParagraph"/>
        <w:numPr>
          <w:ilvl w:val="0"/>
          <w:numId w:val="1"/>
        </w:numPr>
      </w:pPr>
      <w:r>
        <w:t>Enter a payment for each date of service paid, then</w:t>
      </w:r>
    </w:p>
    <w:p w:rsidR="00B73FCC" w:rsidRDefault="00B73FCC" w:rsidP="00B3582D">
      <w:pPr>
        <w:pStyle w:val="ListParagraph"/>
        <w:numPr>
          <w:ilvl w:val="0"/>
          <w:numId w:val="1"/>
        </w:numPr>
      </w:pPr>
      <w:r>
        <w:t>Update account balances</w:t>
      </w:r>
    </w:p>
    <w:p w:rsidR="00BA28E1" w:rsidRDefault="00BA28E1" w:rsidP="00B3582D">
      <w:pPr>
        <w:pStyle w:val="ListParagraph"/>
        <w:numPr>
          <w:ilvl w:val="0"/>
          <w:numId w:val="1"/>
        </w:numPr>
      </w:pPr>
      <w:r>
        <w:t>Then move to pay roll for provider</w:t>
      </w:r>
    </w:p>
    <w:p w:rsidR="00BA28E1" w:rsidRDefault="00BA28E1" w:rsidP="00BA28E1">
      <w:pPr>
        <w:pStyle w:val="ListParagraph"/>
      </w:pPr>
      <w:bookmarkStart w:id="0" w:name="_GoBack"/>
      <w:bookmarkEnd w:id="0"/>
    </w:p>
    <w:sectPr w:rsidR="00BA2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2C79"/>
    <w:multiLevelType w:val="hybridMultilevel"/>
    <w:tmpl w:val="385A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2D"/>
    <w:rsid w:val="001D382C"/>
    <w:rsid w:val="007B55E7"/>
    <w:rsid w:val="00B3582D"/>
    <w:rsid w:val="00B73FCC"/>
    <w:rsid w:val="00BA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2016-02-19T19:25:00Z</dcterms:created>
  <dcterms:modified xsi:type="dcterms:W3CDTF">2016-02-19T19:34:00Z</dcterms:modified>
</cp:coreProperties>
</file>